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A903C6F" w:rsidP="560E4D57" w:rsidRDefault="5A903C6F" w14:paraId="31D6871F" w14:textId="38C17B64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Малышев </w:t>
      </w:r>
      <w:bookmarkStart w:name="_Int_vsSkZq8s" w:id="702994961"/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В.Д.</w:t>
      </w:r>
      <w:bookmarkEnd w:id="702994961"/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, Блинчиков Ф.В.</w:t>
      </w:r>
      <w:r>
        <w:br/>
      </w:r>
      <w:hyperlink r:id="Reb75ef2a798045ed">
        <w:r w:rsidRPr="560E4D57" w:rsidR="560E4D5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9627083174@bk.ru</w:t>
        </w:r>
      </w:hyperlink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, </w:t>
      </w:r>
      <w:hyperlink r:id="R46d2cf3a8d3a42cf">
        <w:r w:rsidRPr="560E4D57" w:rsidR="560E4D5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fed.blin4ikov@yandex.ru</w:t>
        </w:r>
      </w:hyperlink>
    </w:p>
    <w:p w:rsidR="5A903C6F" w:rsidP="560E4D57" w:rsidRDefault="5A903C6F" w14:paraId="613CB91C" w14:textId="5BF072AA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Россия, Санкт-Петербург</w:t>
      </w:r>
    </w:p>
    <w:p w:rsidR="5A903C6F" w:rsidP="560E4D57" w:rsidRDefault="5A903C6F" w14:paraId="7CADCF1B" w14:textId="5B8213B4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Международный Банковский Институт имени Анатолия Собчака</w:t>
      </w:r>
    </w:p>
    <w:p w:rsidR="5A903C6F" w:rsidP="560E4D57" w:rsidRDefault="5A903C6F" w14:paraId="332D143A" w14:textId="29B8B1A6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Баранова </w:t>
      </w:r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Л.Ю.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, старший преподаватель - научный руководитель                              </w:t>
      </w:r>
    </w:p>
    <w:p w:rsidR="5A903C6F" w:rsidP="560E4D57" w:rsidRDefault="5A903C6F" w14:paraId="672ED265" w14:textId="74D3E990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Аннотация: В докладе рассмотрены меры антимонопольного регулирования в России. Сделан вывод о необходимости антимонопольной политики для поддержания конкурентной среды.</w:t>
      </w:r>
    </w:p>
    <w:p w:rsidR="5A903C6F" w:rsidP="5A903C6F" w:rsidRDefault="5A903C6F" w14:paraId="2968358F" w14:textId="5B6E045F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Ключевые слова: монополия, антимонопольные органы</w:t>
      </w:r>
    </w:p>
    <w:p w:rsidR="5A903C6F" w:rsidP="5A903C6F" w:rsidRDefault="5A903C6F" w14:paraId="2BDD360E" w14:textId="7A591C1E">
      <w:pPr>
        <w:pStyle w:val="Normal"/>
        <w:bidi w:val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</w:pPr>
      <w:r w:rsidRPr="560E4D57" w:rsidR="560E4D57">
        <w:rPr>
          <w:rFonts w:ascii="Times New Roman" w:hAnsi="Times New Roman" w:eastAsia="Times New Roman" w:cs="Times New Roman"/>
          <w:sz w:val="28"/>
          <w:szCs w:val="28"/>
        </w:rPr>
        <w:t xml:space="preserve">Тема: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Антимонопольно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 регулирование в России</w:t>
      </w:r>
      <w:r>
        <w:br/>
      </w:r>
      <w:r>
        <w:br/>
      </w:r>
      <w:r>
        <w:br/>
      </w:r>
      <w:r w:rsidRPr="560E4D57" w:rsidR="560E4D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"/>
        </w:rPr>
        <w:t>Malyshev V.D., Blinchikov F.V.</w:t>
      </w:r>
    </w:p>
    <w:p w:rsidR="5A903C6F" w:rsidP="5A903C6F" w:rsidRDefault="5A903C6F" w14:paraId="076A6952" w14:textId="153AB733">
      <w:pPr>
        <w:pStyle w:val="Normal"/>
        <w:bidi w:val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</w:pPr>
      <w:hyperlink r:id="R1c814b38c1344e27">
        <w:r w:rsidRPr="560E4D57" w:rsidR="560E4D57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8"/>
            <w:szCs w:val="28"/>
            <w:lang w:val="en"/>
          </w:rPr>
          <w:t>9627083174@bk.ru</w:t>
        </w:r>
      </w:hyperlink>
      <w:r w:rsidRPr="560E4D57" w:rsidR="560E4D5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  <w:t xml:space="preserve">, </w:t>
      </w:r>
      <w:hyperlink r:id="Rc486e248224b4d57">
        <w:r w:rsidRPr="560E4D57" w:rsidR="560E4D57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8"/>
            <w:szCs w:val="28"/>
            <w:lang w:val="en"/>
          </w:rPr>
          <w:t>fed.blin4ikov@yandex.ru</w:t>
        </w:r>
      </w:hyperlink>
    </w:p>
    <w:p w:rsidR="5A903C6F" w:rsidP="5A903C6F" w:rsidRDefault="5A903C6F" w14:paraId="37F50036" w14:textId="70EA2630">
      <w:pPr>
        <w:pStyle w:val="Normal"/>
        <w:bidi w:val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  <w:t>Russia, Saint-Petersburg</w:t>
      </w:r>
    </w:p>
    <w:p w:rsidR="5A903C6F" w:rsidP="5A903C6F" w:rsidRDefault="5A903C6F" w14:paraId="5E38FA56" w14:textId="58AAED2E">
      <w:pPr>
        <w:pStyle w:val="Normal"/>
        <w:bidi w:val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  <w:t xml:space="preserve">International Banking Institute named after Anatoliy Sobchak </w:t>
      </w:r>
    </w:p>
    <w:p w:rsidR="5A903C6F" w:rsidP="5A903C6F" w:rsidRDefault="5A903C6F" w14:paraId="0ADC5B72" w14:textId="1FD72BE3">
      <w:pPr>
        <w:pStyle w:val="Normal"/>
        <w:bidi w:val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</w:pPr>
      <w:r w:rsidRPr="560E4D57" w:rsidR="560E4D5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"/>
        </w:rPr>
        <w:t>Baranova L.Yu.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  <w:t>, Senior Lecturer - Scientific Supervisor</w:t>
      </w:r>
    </w:p>
    <w:p w:rsidR="5A903C6F" w:rsidP="5A903C6F" w:rsidRDefault="5A903C6F" w14:paraId="28081B45" w14:textId="794CBA48">
      <w:pPr>
        <w:pStyle w:val="Normal"/>
        <w:bidi w:val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  <w:t xml:space="preserve">Abstract: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The report examines the measures of antimonopoly regulation in Russia. The conclusion is made about the need for antimonopoly policy to maintain the competitive environment.</w:t>
      </w:r>
    </w:p>
    <w:p w:rsidR="5A903C6F" w:rsidP="5A903C6F" w:rsidRDefault="5A903C6F" w14:paraId="7E32CE6A" w14:textId="0CEA0B9B">
      <w:pPr>
        <w:pStyle w:val="Normal"/>
        <w:bidi w:val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  <w:t>Tags: monopoly, antimonopoly authorities</w:t>
      </w:r>
    </w:p>
    <w:p w:rsidR="5A903C6F" w:rsidP="5A903C6F" w:rsidRDefault="5A903C6F" w14:paraId="30BA75F4" w14:textId="2F02F5B5">
      <w:pPr>
        <w:pStyle w:val="Normal"/>
        <w:bidi w:val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"/>
        </w:rPr>
        <w:t xml:space="preserve">Theme: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Antimonopoly regulation in Russia</w:t>
      </w:r>
    </w:p>
    <w:p w:rsidR="5A903C6F" w:rsidP="560E4D57" w:rsidRDefault="5A903C6F" w14:paraId="63F02189" w14:textId="2BD6B393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Введение</w:t>
      </w:r>
    </w:p>
    <w:p w:rsidR="5A903C6F" w:rsidP="560E4D57" w:rsidRDefault="5A903C6F" w14:paraId="7D693EAF" w14:textId="0110669E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Монополия </w:t>
      </w:r>
      <w:bookmarkStart w:name="_Int_7WSolrvc" w:id="224665262"/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- это</w:t>
      </w:r>
      <w:bookmarkEnd w:id="224665262"/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доминирующая компания или же предприятие на рынке, которая устанавливает полный контроль над ценами.</w:t>
      </w:r>
    </w:p>
    <w:p w:rsidR="5A903C6F" w:rsidP="560E4D57" w:rsidRDefault="5A903C6F" w14:paraId="16DE0F2F" w14:textId="44F124DB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Антимонопольное регулирование </w:t>
      </w:r>
      <w:bookmarkStart w:name="_Int_Ct6E2Vv9" w:id="1459409296"/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- это</w:t>
      </w:r>
      <w:bookmarkEnd w:id="1459409296"/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система законодательных актов гос-ва, направленная на сдерживание или недопущение появления монополий.</w:t>
      </w:r>
    </w:p>
    <w:p w:rsidR="5A903C6F" w:rsidP="560E4D57" w:rsidRDefault="5A903C6F" w14:paraId="6FBD6A37" w14:textId="3106523A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Причины монополии</w:t>
      </w:r>
    </w:p>
    <w:p w:rsidR="5A903C6F" w:rsidP="560E4D57" w:rsidRDefault="5A903C6F" w14:paraId="6097D328" w14:textId="000BDD09">
      <w:pPr>
        <w:pStyle w:val="ListParagraph"/>
        <w:numPr>
          <w:ilvl w:val="0"/>
          <w:numId w:val="2"/>
        </w:numPr>
        <w:bidi w:val="0"/>
        <w:spacing w:before="0" w:beforeAutospacing="on" w:after="160" w:afterAutospacing="off" w:line="288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масштаб компании, делающий её безусловным лидером рынка</w:t>
      </w:r>
    </w:p>
    <w:p w:rsidR="5A903C6F" w:rsidP="5A903C6F" w:rsidRDefault="5A903C6F" w14:paraId="12797AE3" w14:textId="6DE3E3E5">
      <w:pPr>
        <w:pStyle w:val="ListParagraph"/>
        <w:numPr>
          <w:ilvl w:val="0"/>
          <w:numId w:val="2"/>
        </w:numPr>
        <w:bidi w:val="0"/>
        <w:spacing w:before="0" w:beforeAutospacing="on" w:after="160" w:afterAutospacing="off" w:line="288" w:lineRule="auto"/>
        <w:ind w:righ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наличие у компании в собственности или в распоряжении дорогостоящей инфраструктуры, которую не способен построить конкурент</w:t>
      </w:r>
    </w:p>
    <w:p w:rsidR="5A903C6F" w:rsidP="560E4D57" w:rsidRDefault="5A903C6F" w14:paraId="6DD949E3" w14:textId="25BD296D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Антимонопольная политика</w:t>
      </w:r>
    </w:p>
    <w:p w:rsidR="5A903C6F" w:rsidP="560E4D57" w:rsidRDefault="5A903C6F" w14:paraId="5652D9B6" w14:textId="58D49D64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Монополия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сфо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рмировывает рост цен, сокращение производства, уровня качественных товаров, что в свою очередь наносит экономически-социальный ущерб.</w:t>
      </w:r>
    </w:p>
    <w:p w:rsidR="5A903C6F" w:rsidP="560E4D57" w:rsidRDefault="5A903C6F" w14:paraId="0B830624" w14:textId="48F4700C">
      <w:pPr>
        <w:pStyle w:val="Normal"/>
        <w:bidi w:val="0"/>
        <w:spacing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Для того чтобы противостоять монополиям, в РФ производится политика в таких направлениях:</w:t>
      </w:r>
    </w:p>
    <w:p w:rsidR="5A903C6F" w:rsidP="560E4D57" w:rsidRDefault="5A903C6F" w14:paraId="4344E80B" w14:textId="6D3D022B">
      <w:pPr>
        <w:pStyle w:val="Normal"/>
        <w:bidi w:val="0"/>
        <w:spacing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принудительное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разъе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динение монополий на отдельные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са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мостоятельные фирмы;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устране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ние деятельности субъектов рынка, нацеленных на ограничение конкуренции и ее развития; сокращение барьеров входа на рынок; создание препятствий для добровольного сговора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самостоя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тельных субъектов рынка с целью сжатия конкуренции и получения наибольшей прибыли;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сдер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ж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ивание власти монополий; поддержание конкурентной среды; развитие частных форм бизнеса малых и средних масштабов.</w:t>
      </w:r>
    </w:p>
    <w:p w:rsidR="5A903C6F" w:rsidP="560E4D57" w:rsidRDefault="5A903C6F" w14:paraId="1306AF95" w14:textId="1FFBEC37">
      <w:pPr>
        <w:pStyle w:val="Normal"/>
        <w:bidi w:val="0"/>
        <w:spacing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Примеры</w:t>
      </w:r>
    </w:p>
    <w:p w:rsidR="5A903C6F" w:rsidP="560E4D57" w:rsidRDefault="5A903C6F" w14:paraId="6B836D75" w14:textId="4D28FD22">
      <w:pPr>
        <w:pStyle w:val="Normal"/>
        <w:bidi w:val="0"/>
        <w:spacing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Яндекс; в 2017г. ООО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«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ЦСАиБ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Ф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», ООО «Саммит», ООО «Интеграционные решения», ООО «ИТ Системы Дистрибуция» и ООО «Сервисные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Системы»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(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они вступили в договорённость, приняли участие в 13 аукционах с целью забрать себе большую часть рынка).</w:t>
      </w:r>
    </w:p>
    <w:p w:rsidR="5A903C6F" w:rsidP="560E4D57" w:rsidRDefault="5A903C6F" w14:paraId="76D5EBBE" w14:textId="1C2843B7">
      <w:pPr>
        <w:pStyle w:val="Normal"/>
        <w:bidi w:val="0"/>
        <w:spacing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Вывод</w:t>
      </w:r>
    </w:p>
    <w:p w:rsidR="560E4D57" w:rsidP="560E4D57" w:rsidRDefault="560E4D57" w14:paraId="122BF4C5" w14:textId="162CD2E7">
      <w:pPr>
        <w:pStyle w:val="Normal"/>
        <w:bidi w:val="0"/>
        <w:spacing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Таким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образом, 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антимонополь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</w:t>
      </w:r>
      <w:r w:rsidRPr="560E4D57" w:rsidR="560E4D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 регулирование предназначено для поддерживания конкурентной среды в экономике и для предоставления новым фирмам возможности проявить себя на рынках.</w:t>
      </w:r>
    </w:p>
    <w:p w:rsidR="5A903C6F" w:rsidP="5A903C6F" w:rsidRDefault="5A903C6F" w14:paraId="7BE649C7" w14:textId="5DE0AF75">
      <w:pPr>
        <w:pStyle w:val="Normal"/>
        <w:bidi w:val="0"/>
        <w:spacing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</w:p>
    <w:p w:rsidR="5A903C6F" w:rsidP="5A903C6F" w:rsidRDefault="5A903C6F" w14:paraId="640D4552" w14:textId="64F57E61">
      <w:pPr>
        <w:pStyle w:val="Normal"/>
        <w:bidi w:val="0"/>
        <w:spacing w:before="0" w:beforeAutospacing="on" w:after="160" w:afterAutospacing="off" w:line="28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</w:p>
    <w:p w:rsidR="5A903C6F" w:rsidP="5A903C6F" w:rsidRDefault="5A903C6F" w14:paraId="14CD84EA" w14:textId="466935EC">
      <w:pPr>
        <w:pStyle w:val="Normal"/>
      </w:pPr>
    </w:p>
    <w:sectPr>
      <w:pgSz w:w="11906" w:h="16838" w:orient="portrait"/>
      <w:pgMar w:top="1134" w:right="1134" w:bottom="1134" w:left="1417" w:header="720" w:footer="720" w:gutter="0"/>
      <w:cols w:space="720"/>
      <w:docGrid w:linePitch="360"/>
      <w:headerReference w:type="default" r:id="R6892a0a5c9cd40f4"/>
      <w:footerReference w:type="default" r:id="R8fa719abc9e14d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A903C6F" w:rsidTr="5A903C6F" w14:paraId="388FD66E">
      <w:trPr>
        <w:trHeight w:val="300"/>
      </w:trPr>
      <w:tc>
        <w:tcPr>
          <w:tcW w:w="3115" w:type="dxa"/>
          <w:tcMar/>
        </w:tcPr>
        <w:p w:rsidR="5A903C6F" w:rsidP="5A903C6F" w:rsidRDefault="5A903C6F" w14:paraId="1CFF0AD2" w14:textId="000A1F49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5A903C6F" w:rsidP="5A903C6F" w:rsidRDefault="5A903C6F" w14:paraId="6B7B6181" w14:textId="2F4B25DF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5A903C6F" w:rsidP="5A903C6F" w:rsidRDefault="5A903C6F" w14:paraId="68D94C96" w14:textId="58F83E79">
          <w:pPr>
            <w:pStyle w:val="Header"/>
            <w:bidi w:val="0"/>
            <w:ind w:right="-115"/>
            <w:jc w:val="right"/>
          </w:pPr>
        </w:p>
      </w:tc>
    </w:tr>
  </w:tbl>
  <w:p w:rsidR="5A903C6F" w:rsidP="5A903C6F" w:rsidRDefault="5A903C6F" w14:paraId="1CDA14C4" w14:textId="2B63C72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A903C6F" w:rsidTr="5A903C6F" w14:paraId="6EBE2030">
      <w:trPr>
        <w:trHeight w:val="300"/>
      </w:trPr>
      <w:tc>
        <w:tcPr>
          <w:tcW w:w="3115" w:type="dxa"/>
          <w:tcMar/>
        </w:tcPr>
        <w:p w:rsidR="5A903C6F" w:rsidP="5A903C6F" w:rsidRDefault="5A903C6F" w14:paraId="7D303BB1" w14:textId="55C8D48C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5A903C6F" w:rsidP="5A903C6F" w:rsidRDefault="5A903C6F" w14:paraId="5E953758" w14:textId="33495995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5A903C6F" w:rsidP="5A903C6F" w:rsidRDefault="5A903C6F" w14:paraId="0F8A0DEA" w14:textId="25EB1CC5">
          <w:pPr>
            <w:pStyle w:val="Header"/>
            <w:bidi w:val="0"/>
            <w:ind w:right="-115"/>
            <w:jc w:val="right"/>
          </w:pPr>
        </w:p>
      </w:tc>
    </w:tr>
  </w:tbl>
  <w:p w:rsidR="5A903C6F" w:rsidP="5A903C6F" w:rsidRDefault="5A903C6F" w14:paraId="701ED87D" w14:textId="42D287B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l2QwjS6CIfrkIM" int2:id="Ve8s5wjw">
      <int2:state int2:type="LegacyProofing" int2:value="Rejected"/>
    </int2:textHash>
    <int2:textHash int2:hashCode="m/wozj9hrsvkUp" int2:id="mXyFknsm">
      <int2:state int2:type="LegacyProofing" int2:value="Rejected"/>
    </int2:textHash>
    <int2:textHash int2:hashCode="fITctMesVeGZ6s" int2:id="ChOHBNir">
      <int2:state int2:type="LegacyProofing" int2:value="Rejected"/>
    </int2:textHash>
    <int2:textHash int2:hashCode="ZYtPdERRNArEIS" int2:id="TyohEVIc">
      <int2:state int2:type="LegacyProofing" int2:value="Rejected"/>
    </int2:textHash>
    <int2:textHash int2:hashCode="wHKRDw32jfjyK0" int2:id="RD1IxybO">
      <int2:state int2:type="LegacyProofing" int2:value="Rejected"/>
    </int2:textHash>
    <int2:textHash int2:hashCode="Ee9SH3CFQQejKK" int2:id="gUqJhUZJ">
      <int2:state int2:type="LegacyProofing" int2:value="Rejected"/>
    </int2:textHash>
    <int2:textHash int2:hashCode="2z1AWxBnWZjAMC" int2:id="Rvm1waJq">
      <int2:state int2:type="LegacyProofing" int2:value="Rejected"/>
    </int2:textHash>
    <int2:textHash int2:hashCode="oXyaqmHoChv3HQ" int2:id="0khWuXF9">
      <int2:state int2:type="LegacyProofing" int2:value="Rejected"/>
    </int2:textHash>
    <int2:textHash int2:hashCode="pPQI5f1x8fFaxR" int2:id="OZXzExXY">
      <int2:state int2:type="LegacyProofing" int2:value="Rejected"/>
    </int2:textHash>
    <int2:textHash int2:hashCode="a7X/VNNYq0VXgz" int2:id="Yfb7fAnx">
      <int2:state int2:type="LegacyProofing" int2:value="Rejected"/>
    </int2:textHash>
    <int2:textHash int2:hashCode="CXBsQYgJ8fTP2p" int2:id="7d6v8DMj">
      <int2:state int2:type="LegacyProofing" int2:value="Rejected"/>
    </int2:textHash>
    <int2:textHash int2:hashCode="z/pQoyyxOiQNcF" int2:id="zdLTTvE3">
      <int2:state int2:type="LegacyProofing" int2:value="Rejected"/>
    </int2:textHash>
    <int2:textHash int2:hashCode="cyDitdC3wsr5IP" int2:id="vijznw8k">
      <int2:state int2:type="LegacyProofing" int2:value="Rejected"/>
    </int2:textHash>
    <int2:textHash int2:hashCode="H4kDb4hsVwRfpt" int2:id="JrnaUa9M">
      <int2:state int2:type="LegacyProofing" int2:value="Rejected"/>
    </int2:textHash>
    <int2:textHash int2:hashCode="oRDmuaNhZToELj" int2:id="jQ6DqGGh">
      <int2:state int2:type="LegacyProofing" int2:value="Rejected"/>
    </int2:textHash>
    <int2:textHash int2:hashCode="maS+KK4PEzqNKd" int2:id="68KAgdcs">
      <int2:state int2:type="LegacyProofing" int2:value="Rejected"/>
    </int2:textHash>
    <int2:textHash int2:hashCode="38vLbCzLLVe1lR" int2:id="2xsaWjZF">
      <int2:state int2:type="LegacyProofing" int2:value="Rejected"/>
    </int2:textHash>
    <int2:textHash int2:hashCode="JZrCVvbDM2hFaC" int2:id="XfuxQrjT">
      <int2:state int2:type="LegacyProofing" int2:value="Rejected"/>
    </int2:textHash>
    <int2:textHash int2:hashCode="ndkTgpqMOw/UqM" int2:id="BzCWSwLj">
      <int2:state int2:type="LegacyProofing" int2:value="Rejected"/>
    </int2:textHash>
    <int2:textHash int2:hashCode="iPwJ5UsXZ5sAKF" int2:id="BuCdb5KU">
      <int2:state int2:type="LegacyProofing" int2:value="Rejected"/>
    </int2:textHash>
    <int2:textHash int2:hashCode="jsQ4KzFRaCL5GC" int2:id="Rha7g2vl">
      <int2:state int2:type="LegacyProofing" int2:value="Rejected"/>
    </int2:textHash>
    <int2:textHash int2:hashCode="4Q+ZhFqGvEzC5L" int2:id="dvVaoY4e">
      <int2:state int2:type="LegacyProofing" int2:value="Rejected"/>
    </int2:textHash>
    <int2:textHash int2:hashCode="zlnQ9Dbbo7oKan" int2:id="EdL91oYP">
      <int2:state int2:type="LegacyProofing" int2:value="Rejected"/>
    </int2:textHash>
    <int2:textHash int2:hashCode="AvTHzF4Z903hdx" int2:id="4rn8JJiN">
      <int2:state int2:type="LegacyProofing" int2:value="Rejected"/>
    </int2:textHash>
    <int2:textHash int2:hashCode="rxDvIN2QYLvurQ" int2:id="vbUKFkvQ">
      <int2:state int2:type="LegacyProofing" int2:value="Rejected"/>
    </int2:textHash>
    <int2:textHash int2:hashCode="+cl1itLlTbiGZm" int2:id="lzHnOEfJ">
      <int2:state int2:type="LegacyProofing" int2:value="Rejected"/>
    </int2:textHash>
    <int2:textHash int2:hashCode="9tGELou7Ubo40/" int2:id="QWHaSHoh">
      <int2:state int2:type="LegacyProofing" int2:value="Rejected"/>
    </int2:textHash>
    <int2:textHash int2:hashCode="MqowZwZO5vWivs" int2:id="HbnKXcbN">
      <int2:state int2:type="LegacyProofing" int2:value="Rejected"/>
    </int2:textHash>
    <int2:textHash int2:hashCode="DkXb+4xVkCG8bY" int2:id="h8DgdoWq">
      <int2:state int2:type="LegacyProofing" int2:value="Rejected"/>
    </int2:textHash>
    <int2:textHash int2:hashCode="Hfu6W1+nm3ick8" int2:id="Rra5Kvw1">
      <int2:state int2:type="LegacyProofing" int2:value="Rejected"/>
    </int2:textHash>
    <int2:textHash int2:hashCode="bqX8u4CKPwnSpF" int2:id="QbSh4wV2">
      <int2:state int2:type="LegacyProofing" int2:value="Rejected"/>
    </int2:textHash>
    <int2:textHash int2:hashCode="3gT6Din5s14kkF" int2:id="43cQWCKk">
      <int2:state int2:type="LegacyProofing" int2:value="Rejected"/>
    </int2:textHash>
    <int2:textHash int2:hashCode="1tIHbOOG0QZ7Tl" int2:id="A5ZBKh4e">
      <int2:state int2:type="LegacyProofing" int2:value="Rejected"/>
    </int2:textHash>
    <int2:textHash int2:hashCode="u8zfLvsztS5snQ" int2:id="fQVvY8vm">
      <int2:state int2:type="LegacyProofing" int2:value="Rejected"/>
    </int2:textHash>
    <int2:textHash int2:hashCode="Q3Sq7iR/sjfObJ" int2:id="yS7G5t5F">
      <int2:state int2:type="LegacyProofing" int2:value="Rejected"/>
    </int2:textHash>
    <int2:textHash int2:hashCode="VGhTDE/w46fxhV" int2:id="qOocgIKU">
      <int2:state int2:type="LegacyProofing" int2:value="Rejected"/>
    </int2:textHash>
    <int2:textHash int2:hashCode="tH82PitDDAZH8U" int2:id="Y2Nk4LGv">
      <int2:state int2:type="LegacyProofing" int2:value="Rejected"/>
    </int2:textHash>
    <int2:textHash int2:hashCode="onKXvelzLy5z+8" int2:id="liN9pYPL">
      <int2:state int2:type="LegacyProofing" int2:value="Rejected"/>
    </int2:textHash>
    <int2:textHash int2:hashCode="D00J5D0gjV6SIj" int2:id="heEdNY3D">
      <int2:state int2:type="LegacyProofing" int2:value="Rejected"/>
    </int2:textHash>
    <int2:textHash int2:hashCode="LAtD/tvQ9UBpUC" int2:id="3ZJ3sXzn">
      <int2:state int2:type="LegacyProofing" int2:value="Rejected"/>
    </int2:textHash>
    <int2:textHash int2:hashCode="FPZSpoBaPeDgiW" int2:id="GZ2dj38p">
      <int2:state int2:type="LegacyProofing" int2:value="Rejected"/>
    </int2:textHash>
    <int2:textHash int2:hashCode="Lnb1RCKZAcWpQo" int2:id="RSGuBunH">
      <int2:state int2:type="LegacyProofing" int2:value="Rejected"/>
    </int2:textHash>
    <int2:textHash int2:hashCode="Z5HrZ7NOeFCusS" int2:id="57mU5dCe">
      <int2:state int2:type="LegacyProofing" int2:value="Rejected"/>
    </int2:textHash>
    <int2:textHash int2:hashCode="yPHUvvjOuZ0DPD" int2:id="oGRc3zAZ">
      <int2:state int2:type="LegacyProofing" int2:value="Rejected"/>
    </int2:textHash>
    <int2:textHash int2:hashCode="QFkGydW+auU5PK" int2:id="fWSJFMfZ">
      <int2:state int2:type="LegacyProofing" int2:value="Rejected"/>
    </int2:textHash>
    <int2:textHash int2:hashCode="ticUcAdQ4LAdHz" int2:id="uNe5Z10L">
      <int2:state int2:type="LegacyProofing" int2:value="Rejected"/>
    </int2:textHash>
    <int2:textHash int2:hashCode="VFGSvbehMaFjdW" int2:id="TcqepxIJ">
      <int2:state int2:type="LegacyProofing" int2:value="Rejected"/>
    </int2:textHash>
    <int2:textHash int2:hashCode="cX3OD4ptyAO8Gm" int2:id="0O2BkqQD">
      <int2:state int2:type="LegacyProofing" int2:value="Rejected"/>
    </int2:textHash>
    <int2:textHash int2:hashCode="GH+ODmM1lZSuJc" int2:id="PAG5ghhI">
      <int2:state int2:type="LegacyProofing" int2:value="Rejected"/>
    </int2:textHash>
    <int2:bookmark int2:bookmarkName="_Int_7WSolrvc" int2:invalidationBookmarkName="" int2:hashCode="AaBhEdpTFQhgie" int2:id="ti3I0nHf">
      <int2:state int2:type="LegacyProofing" int2:value="Rejected"/>
    </int2:bookmark>
    <int2:bookmark int2:bookmarkName="_Int_Ct6E2Vv9" int2:invalidationBookmarkName="" int2:hashCode="AaBhEdpTFQhgie" int2:id="lw9x6WNl">
      <int2:state int2:type="LegacyProofing" int2:value="Rejected"/>
    </int2:bookmark>
    <int2:bookmark int2:bookmarkName="_Int_vsSkZq8s" int2:invalidationBookmarkName="" int2:hashCode="5PzeJCTXYJ3x+5" int2:id="5HkceZh5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1c1a9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5e0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0AB4D8"/>
    <w:rsid w:val="0A0AB4D8"/>
    <w:rsid w:val="560E4D57"/>
    <w:rsid w:val="5A90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B4D8"/>
  <w15:chartTrackingRefBased/>
  <w15:docId w15:val="{158029C1-2AD6-403A-9EE6-01E1FAEFB1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892a0a5c9cd40f4" /><Relationship Type="http://schemas.openxmlformats.org/officeDocument/2006/relationships/footer" Target="footer.xml" Id="R8fa719abc9e14dca" /><Relationship Type="http://schemas.microsoft.com/office/2020/10/relationships/intelligence" Target="intelligence2.xml" Id="R4777a5ce7dfc4ead" /><Relationship Type="http://schemas.openxmlformats.org/officeDocument/2006/relationships/numbering" Target="numbering.xml" Id="Rc6784d50724147c1" /><Relationship Type="http://schemas.openxmlformats.org/officeDocument/2006/relationships/hyperlink" Target="mailto:9627083174@bk.ru" TargetMode="External" Id="Reb75ef2a798045ed" /><Relationship Type="http://schemas.openxmlformats.org/officeDocument/2006/relationships/hyperlink" Target="mailto:fed.blin4ikov@yandex.ru" TargetMode="External" Id="R46d2cf3a8d3a42cf" /><Relationship Type="http://schemas.openxmlformats.org/officeDocument/2006/relationships/hyperlink" Target="mailto:F.V.9627083174@bk.ru" TargetMode="External" Id="R1c814b38c1344e27" /><Relationship Type="http://schemas.openxmlformats.org/officeDocument/2006/relationships/hyperlink" Target="mailto:fed.blin4ikov@yandex.ru" TargetMode="External" Id="Rc486e248224b4d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2022-12-06T19:12:37.8809539Z</dcterms:created>
  <dcterms:modified xsi:type="dcterms:W3CDTF">2022-12-07T16:26:11.0746645Z</dcterms:modified>
  <dc:creator>Блинчиков Фёдор</dc:creator>
  <lastModifiedBy>Блинчиков Фёдор</lastModifiedBy>
</coreProperties>
</file>